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15B8" w14:textId="77777777" w:rsidR="008370E3" w:rsidRDefault="008370E3"/>
    <w:p w14:paraId="342D182A" w14:textId="77777777" w:rsidR="008370E3" w:rsidRDefault="008370E3"/>
    <w:p w14:paraId="6FF0F8CA" w14:textId="12BDB92A" w:rsidR="008370E3" w:rsidRDefault="005E5952" w:rsidP="005E5952">
      <w:pPr>
        <w:jc w:val="center"/>
        <w:rPr>
          <w:b/>
          <w:bCs/>
          <w:sz w:val="36"/>
          <w:szCs w:val="36"/>
        </w:rPr>
      </w:pPr>
      <w:r w:rsidRPr="005E5952">
        <w:rPr>
          <w:b/>
          <w:bCs/>
          <w:sz w:val="36"/>
          <w:szCs w:val="36"/>
        </w:rPr>
        <w:t>INFORMACJA</w:t>
      </w:r>
    </w:p>
    <w:p w14:paraId="1375450C" w14:textId="77777777" w:rsidR="005E5952" w:rsidRPr="005E5952" w:rsidRDefault="005E5952" w:rsidP="005E5952">
      <w:pPr>
        <w:jc w:val="center"/>
        <w:rPr>
          <w:b/>
          <w:bCs/>
          <w:sz w:val="36"/>
          <w:szCs w:val="36"/>
        </w:rPr>
      </w:pPr>
    </w:p>
    <w:p w14:paraId="4D109C2A" w14:textId="2D9106E3" w:rsidR="00433F6D" w:rsidRDefault="008370E3">
      <w:pPr>
        <w:rPr>
          <w:sz w:val="28"/>
          <w:szCs w:val="28"/>
        </w:rPr>
      </w:pPr>
      <w:r w:rsidRPr="00E57632">
        <w:rPr>
          <w:sz w:val="28"/>
          <w:szCs w:val="28"/>
        </w:rPr>
        <w:t xml:space="preserve">Konsultacje w sprawie </w:t>
      </w:r>
      <w:r w:rsidR="00B57469">
        <w:rPr>
          <w:sz w:val="28"/>
          <w:szCs w:val="28"/>
        </w:rPr>
        <w:t xml:space="preserve">zmiany </w:t>
      </w:r>
      <w:r w:rsidR="00D73439">
        <w:rPr>
          <w:sz w:val="28"/>
          <w:szCs w:val="28"/>
        </w:rPr>
        <w:t>projektu</w:t>
      </w:r>
      <w:r w:rsidRPr="00E57632">
        <w:rPr>
          <w:sz w:val="28"/>
          <w:szCs w:val="28"/>
        </w:rPr>
        <w:t xml:space="preserve"> "Programu współpracy Gminy Parzęczew z organizacjami pozarządowymi oraz podmiotami wymienionymi w art. 3 ust.3 ustawy z dnia 24 kwietnia 2003 r. o działalności pożytku publicznego i o wolontariacie (</w:t>
      </w:r>
      <w:proofErr w:type="spellStart"/>
      <w:r w:rsidRPr="00E57632">
        <w:rPr>
          <w:sz w:val="28"/>
          <w:szCs w:val="28"/>
        </w:rPr>
        <w:t>t.j</w:t>
      </w:r>
      <w:proofErr w:type="spellEnd"/>
      <w:r w:rsidRPr="00E57632">
        <w:rPr>
          <w:sz w:val="28"/>
          <w:szCs w:val="28"/>
        </w:rPr>
        <w:t xml:space="preserve">. Dz.U. z </w:t>
      </w:r>
      <w:r w:rsidR="00CC6FF8">
        <w:rPr>
          <w:sz w:val="28"/>
          <w:szCs w:val="28"/>
        </w:rPr>
        <w:t>2023</w:t>
      </w:r>
      <w:r w:rsidRPr="00E57632">
        <w:rPr>
          <w:sz w:val="28"/>
          <w:szCs w:val="28"/>
        </w:rPr>
        <w:t xml:space="preserve"> r., poz</w:t>
      </w:r>
      <w:r w:rsidR="00E57632">
        <w:rPr>
          <w:sz w:val="28"/>
          <w:szCs w:val="28"/>
        </w:rPr>
        <w:t>.</w:t>
      </w:r>
      <w:r w:rsidRPr="00E57632">
        <w:rPr>
          <w:sz w:val="28"/>
          <w:szCs w:val="28"/>
        </w:rPr>
        <w:t xml:space="preserve"> </w:t>
      </w:r>
      <w:r w:rsidR="00B57469">
        <w:rPr>
          <w:sz w:val="28"/>
          <w:szCs w:val="28"/>
        </w:rPr>
        <w:t>571</w:t>
      </w:r>
      <w:r w:rsidRPr="00E57632">
        <w:rPr>
          <w:sz w:val="28"/>
          <w:szCs w:val="28"/>
        </w:rPr>
        <w:t xml:space="preserve"> ze zm. ) na rok 2023".</w:t>
      </w:r>
    </w:p>
    <w:p w14:paraId="37515A44" w14:textId="4700A4DD" w:rsidR="006E3F08" w:rsidRDefault="006E3F08">
      <w:pPr>
        <w:rPr>
          <w:sz w:val="28"/>
          <w:szCs w:val="28"/>
        </w:rPr>
      </w:pPr>
    </w:p>
    <w:p w14:paraId="7EC19B08" w14:textId="64657F8F" w:rsidR="006E3F08" w:rsidRDefault="006E3F08">
      <w:pPr>
        <w:rPr>
          <w:sz w:val="28"/>
          <w:szCs w:val="28"/>
        </w:rPr>
      </w:pPr>
    </w:p>
    <w:sectPr w:rsidR="006E3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C7"/>
    <w:rsid w:val="0005326D"/>
    <w:rsid w:val="001114E2"/>
    <w:rsid w:val="001F0E2E"/>
    <w:rsid w:val="0030370C"/>
    <w:rsid w:val="00433F6D"/>
    <w:rsid w:val="00436FC7"/>
    <w:rsid w:val="005C08C1"/>
    <w:rsid w:val="005E5952"/>
    <w:rsid w:val="006E3F08"/>
    <w:rsid w:val="008370E3"/>
    <w:rsid w:val="00A954FE"/>
    <w:rsid w:val="00B57469"/>
    <w:rsid w:val="00CC3517"/>
    <w:rsid w:val="00CC6FF8"/>
    <w:rsid w:val="00D73439"/>
    <w:rsid w:val="00E57632"/>
    <w:rsid w:val="00E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5B8D"/>
  <w15:chartTrackingRefBased/>
  <w15:docId w15:val="{6CF9AA4A-4F1E-4BA2-B6D1-52A057A7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Dańczak</dc:creator>
  <cp:keywords/>
  <dc:description/>
  <cp:lastModifiedBy>Małgorzata Dańczak</cp:lastModifiedBy>
  <cp:revision>7</cp:revision>
  <cp:lastPrinted>2023-06-06T11:22:00Z</cp:lastPrinted>
  <dcterms:created xsi:type="dcterms:W3CDTF">2023-02-15T14:06:00Z</dcterms:created>
  <dcterms:modified xsi:type="dcterms:W3CDTF">2023-06-06T11:26:00Z</dcterms:modified>
</cp:coreProperties>
</file>